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97CCB3" w14:textId="77777777" w:rsidR="00E315AB" w:rsidRDefault="00000000">
      <w:pPr>
        <w:spacing w:before="0"/>
        <w:jc w:val="center"/>
        <w:rPr>
          <w:rFonts w:ascii="Calibri" w:eastAsia="Calibri" w:hAnsi="Calibri" w:cs="Calibri"/>
          <w:b/>
          <w:sz w:val="32"/>
          <w:szCs w:val="32"/>
        </w:rPr>
      </w:pPr>
      <w:r>
        <w:rPr>
          <w:rFonts w:ascii="Calibri" w:eastAsia="Calibri" w:hAnsi="Calibri" w:cs="Calibri"/>
          <w:b/>
          <w:sz w:val="32"/>
          <w:szCs w:val="32"/>
        </w:rPr>
        <w:t>О Б Р А З А Ц</w:t>
      </w:r>
    </w:p>
    <w:p w14:paraId="71949F94" w14:textId="77777777" w:rsidR="00E315AB" w:rsidRDefault="00000000">
      <w:pPr>
        <w:spacing w:before="0" w:after="0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за достављање примедби, предлога и сугестија за измену и/или допуну </w:t>
      </w:r>
    </w:p>
    <w:p w14:paraId="6DBAE594" w14:textId="77777777" w:rsidR="00E315AB" w:rsidRDefault="00E315AB">
      <w:pPr>
        <w:spacing w:before="0" w:after="0"/>
        <w:jc w:val="center"/>
        <w:rPr>
          <w:rFonts w:ascii="Calibri" w:eastAsia="Calibri" w:hAnsi="Calibri" w:cs="Calibri"/>
          <w:sz w:val="24"/>
          <w:szCs w:val="24"/>
        </w:rPr>
      </w:pPr>
    </w:p>
    <w:p w14:paraId="36063F80" w14:textId="3DABB51F" w:rsidR="00E315AB" w:rsidRDefault="00000000">
      <w:pPr>
        <w:spacing w:before="0" w:after="0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НАЦРТА СТРАТЕГИЈЕ РАЗВОЈА УРБАНОГ ПОДРУЧЈА ГРАДА </w:t>
      </w:r>
      <w:r w:rsidR="007A4304">
        <w:rPr>
          <w:rFonts w:ascii="Calibri" w:eastAsia="Calibri" w:hAnsi="Calibri" w:cs="Calibri"/>
          <w:b/>
          <w:sz w:val="24"/>
          <w:szCs w:val="24"/>
        </w:rPr>
        <w:t>ГРАДА СМЕДЕРЕВА</w:t>
      </w:r>
    </w:p>
    <w:p w14:paraId="28BED829" w14:textId="77777777" w:rsidR="00E315AB" w:rsidRDefault="00E315AB">
      <w:pPr>
        <w:spacing w:before="0" w:after="0"/>
        <w:jc w:val="center"/>
        <w:rPr>
          <w:rFonts w:ascii="Calibri" w:eastAsia="Calibri" w:hAnsi="Calibri" w:cs="Calibri"/>
          <w:sz w:val="24"/>
          <w:szCs w:val="24"/>
        </w:rPr>
      </w:pPr>
    </w:p>
    <w:p w14:paraId="3C775B63" w14:textId="77777777" w:rsidR="00E315AB" w:rsidRDefault="00000000">
      <w:pPr>
        <w:spacing w:before="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Молимо Вас да приликом давања примедби, предлога и сугестија на текст Нацрта стратегије развоја урбаног подручја наведете страну, текст и/или активност на коју се односи сугестија, предлог, иницијатива и коментар.</w:t>
      </w:r>
    </w:p>
    <w:p w14:paraId="49F9AB2C" w14:textId="63912BC6" w:rsidR="00E315AB" w:rsidRDefault="00000000">
      <w:pPr>
        <w:spacing w:before="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Попуњен формулар потребно је послати на адресу електронске поште: </w:t>
      </w:r>
      <w:hyperlink r:id="rId7" w:history="1">
        <w:r w:rsidR="00DC6E3F" w:rsidRPr="005C0F65">
          <w:rPr>
            <w:rStyle w:val="Hyperlink"/>
            <w:rFonts w:ascii="Calibri" w:eastAsia="Calibri" w:hAnsi="Calibri" w:cs="Calibri"/>
            <w:sz w:val="24"/>
            <w:szCs w:val="24"/>
            <w:lang w:val="sr-Latn-RS"/>
          </w:rPr>
          <w:t>vladislava.zristovic@smederevo.ls.gov.rs</w:t>
        </w:r>
      </w:hyperlink>
      <w:r>
        <w:rPr>
          <w:rFonts w:ascii="Calibri" w:eastAsia="Calibri" w:hAnsi="Calibri" w:cs="Calibri"/>
          <w:sz w:val="24"/>
          <w:szCs w:val="24"/>
        </w:rPr>
        <w:t xml:space="preserve"> или их упуте поштом на адресу: </w:t>
      </w:r>
      <w:r w:rsidR="007A4304">
        <w:rPr>
          <w:rFonts w:ascii="Calibri" w:eastAsia="Calibri" w:hAnsi="Calibri" w:cs="Calibri"/>
          <w:color w:val="282828"/>
          <w:sz w:val="24"/>
          <w:szCs w:val="24"/>
        </w:rPr>
        <w:t>Градска управа града Смедерева, Одељење за урбанизам, грађевинарство и инвестиције, Омладинска 1, 11300 Смедерево</w:t>
      </w:r>
      <w:r>
        <w:rPr>
          <w:rFonts w:ascii="Calibri" w:eastAsia="Calibri" w:hAnsi="Calibri" w:cs="Calibri"/>
          <w:sz w:val="24"/>
          <w:szCs w:val="24"/>
        </w:rPr>
        <w:t>.</w:t>
      </w:r>
    </w:p>
    <w:p w14:paraId="4511532A" w14:textId="44B03ED6" w:rsidR="00DC6E3F" w:rsidRDefault="00DC6E3F">
      <w:pPr>
        <w:spacing w:before="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282828"/>
          <w:sz w:val="24"/>
          <w:szCs w:val="24"/>
        </w:rPr>
        <w:t>Примедбе се могу доставити до истека трајања Јавне расправе, 31. октобра 2023. године.</w:t>
      </w:r>
    </w:p>
    <w:p w14:paraId="0A289865" w14:textId="77777777" w:rsidR="00E315AB" w:rsidRDefault="00E315AB">
      <w:pPr>
        <w:spacing w:before="0"/>
        <w:rPr>
          <w:rFonts w:ascii="Calibri" w:eastAsia="Calibri" w:hAnsi="Calibri" w:cs="Calibri"/>
          <w:color w:val="000000"/>
        </w:rPr>
      </w:pPr>
    </w:p>
    <w:p w14:paraId="526B1343" w14:textId="77777777" w:rsidR="00E315AB" w:rsidRDefault="00000000">
      <w:pPr>
        <w:spacing w:before="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Датум: </w:t>
      </w:r>
    </w:p>
    <w:p w14:paraId="70CED07F" w14:textId="77777777" w:rsidR="00E315AB" w:rsidRDefault="00000000">
      <w:pPr>
        <w:spacing w:before="0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Место: </w:t>
      </w:r>
    </w:p>
    <w:p w14:paraId="49218C33" w14:textId="77777777" w:rsidR="00E315AB" w:rsidRDefault="00E315AB">
      <w:pPr>
        <w:spacing w:before="0"/>
        <w:rPr>
          <w:rFonts w:ascii="Calibri" w:eastAsia="Calibri" w:hAnsi="Calibri" w:cs="Calibri"/>
          <w:sz w:val="24"/>
          <w:szCs w:val="24"/>
        </w:rPr>
      </w:pPr>
    </w:p>
    <w:p w14:paraId="270C684E" w14:textId="77777777" w:rsidR="00E315AB" w:rsidRDefault="00000000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ПРЕДЛАГАЧ: </w:t>
      </w:r>
    </w:p>
    <w:tbl>
      <w:tblPr>
        <w:tblStyle w:val="a"/>
        <w:tblW w:w="9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45"/>
        <w:gridCol w:w="5415"/>
      </w:tblGrid>
      <w:tr w:rsidR="00E315AB" w14:paraId="08F0B528" w14:textId="77777777">
        <w:tc>
          <w:tcPr>
            <w:tcW w:w="3645" w:type="dxa"/>
            <w:shd w:val="clear" w:color="auto" w:fill="auto"/>
          </w:tcPr>
          <w:p w14:paraId="220A41C5" w14:textId="77777777" w:rsidR="00E315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Име и презиме</w:t>
            </w:r>
          </w:p>
        </w:tc>
        <w:tc>
          <w:tcPr>
            <w:tcW w:w="5415" w:type="dxa"/>
            <w:shd w:val="clear" w:color="auto" w:fill="auto"/>
          </w:tcPr>
          <w:p w14:paraId="7E89D657" w14:textId="77777777" w:rsidR="00E315AB" w:rsidRDefault="00E315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E315AB" w14:paraId="29EAABF0" w14:textId="77777777">
        <w:tc>
          <w:tcPr>
            <w:tcW w:w="3645" w:type="dxa"/>
            <w:shd w:val="clear" w:color="auto" w:fill="auto"/>
          </w:tcPr>
          <w:p w14:paraId="1562623A" w14:textId="77777777" w:rsidR="00E315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Установа/институција/организација</w:t>
            </w:r>
          </w:p>
        </w:tc>
        <w:tc>
          <w:tcPr>
            <w:tcW w:w="5415" w:type="dxa"/>
            <w:shd w:val="clear" w:color="auto" w:fill="auto"/>
          </w:tcPr>
          <w:p w14:paraId="7A5F025D" w14:textId="77777777" w:rsidR="00E315AB" w:rsidRDefault="00E315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E315AB" w14:paraId="381DC4B4" w14:textId="77777777">
        <w:tc>
          <w:tcPr>
            <w:tcW w:w="3645" w:type="dxa"/>
            <w:shd w:val="clear" w:color="auto" w:fill="auto"/>
          </w:tcPr>
          <w:p w14:paraId="2AD2DD4C" w14:textId="77777777" w:rsidR="00E315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>И-мејл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адреса</w:t>
            </w:r>
          </w:p>
        </w:tc>
        <w:tc>
          <w:tcPr>
            <w:tcW w:w="5415" w:type="dxa"/>
            <w:shd w:val="clear" w:color="auto" w:fill="auto"/>
          </w:tcPr>
          <w:p w14:paraId="76806E8B" w14:textId="77777777" w:rsidR="00E315AB" w:rsidRDefault="00E315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6910111E" w14:textId="77777777" w:rsidR="00E315AB" w:rsidRDefault="00E315AB">
      <w:pPr>
        <w:keepNext/>
        <w:keepLines/>
        <w:ind w:left="432"/>
        <w:rPr>
          <w:rFonts w:ascii="Calibri" w:eastAsia="Calibri" w:hAnsi="Calibri" w:cs="Calibri"/>
          <w:b/>
          <w:sz w:val="24"/>
          <w:szCs w:val="24"/>
        </w:rPr>
      </w:pPr>
    </w:p>
    <w:p w14:paraId="286DA309" w14:textId="77777777" w:rsidR="00E315AB" w:rsidRDefault="00000000">
      <w:pPr>
        <w:keepNext/>
        <w:keepLines/>
        <w:numPr>
          <w:ilvl w:val="0"/>
          <w:numId w:val="1"/>
        </w:numPr>
        <w:ind w:left="432" w:hanging="288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НАЧЕЛНЕ ПРИМЕДБЕ И СУГЕСТИЈЕ</w:t>
      </w:r>
    </w:p>
    <w:tbl>
      <w:tblPr>
        <w:tblStyle w:val="a0"/>
        <w:tblW w:w="906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60"/>
      </w:tblGrid>
      <w:tr w:rsidR="00E315AB" w14:paraId="20567A47" w14:textId="77777777">
        <w:trPr>
          <w:trHeight w:val="1308"/>
          <w:jc w:val="center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462C5" w14:textId="77777777" w:rsidR="00E315AB" w:rsidRDefault="00E315AB">
            <w:pPr>
              <w:keepNext/>
              <w:keepLines/>
              <w:rPr>
                <w:rFonts w:ascii="Calibri" w:eastAsia="Calibri" w:hAnsi="Calibri" w:cs="Calibri"/>
                <w:b/>
              </w:rPr>
            </w:pPr>
          </w:p>
          <w:p w14:paraId="561DD284" w14:textId="77777777" w:rsidR="00E315AB" w:rsidRDefault="00E315AB">
            <w:pPr>
              <w:keepNext/>
              <w:keepLines/>
              <w:rPr>
                <w:rFonts w:ascii="Calibri" w:eastAsia="Calibri" w:hAnsi="Calibri" w:cs="Calibri"/>
                <w:b/>
              </w:rPr>
            </w:pPr>
          </w:p>
          <w:p w14:paraId="5121FF93" w14:textId="77777777" w:rsidR="00E315AB" w:rsidRDefault="00E315AB">
            <w:pPr>
              <w:keepNext/>
              <w:keepLines/>
              <w:rPr>
                <w:rFonts w:ascii="Calibri" w:eastAsia="Calibri" w:hAnsi="Calibri" w:cs="Calibri"/>
                <w:b/>
              </w:rPr>
            </w:pPr>
          </w:p>
        </w:tc>
      </w:tr>
    </w:tbl>
    <w:p w14:paraId="309DC166" w14:textId="77777777" w:rsidR="00E315AB" w:rsidRDefault="00E315AB">
      <w:pPr>
        <w:pBdr>
          <w:top w:val="nil"/>
          <w:left w:val="nil"/>
          <w:bottom w:val="nil"/>
          <w:right w:val="nil"/>
          <w:between w:val="nil"/>
        </w:pBdr>
        <w:spacing w:before="80" w:after="80"/>
        <w:jc w:val="left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2F112419" w14:textId="77777777" w:rsidR="00E315AB" w:rsidRDefault="00000000">
      <w:pPr>
        <w:keepNext/>
        <w:keepLines/>
        <w:numPr>
          <w:ilvl w:val="0"/>
          <w:numId w:val="1"/>
        </w:numPr>
        <w:ind w:left="432" w:hanging="288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ПРЕДЛОЗИ И СУГЕСТИЈЕ У ПОЈЕДИНОСТИМА:  </w:t>
      </w:r>
    </w:p>
    <w:tbl>
      <w:tblPr>
        <w:tblStyle w:val="a1"/>
        <w:tblW w:w="9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26"/>
        <w:gridCol w:w="6334"/>
      </w:tblGrid>
      <w:tr w:rsidR="00E315AB" w14:paraId="599527D8" w14:textId="77777777">
        <w:tc>
          <w:tcPr>
            <w:tcW w:w="2726" w:type="dxa"/>
            <w:shd w:val="clear" w:color="auto" w:fill="auto"/>
          </w:tcPr>
          <w:p w14:paraId="3FA295D8" w14:textId="77777777" w:rsidR="00E315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Страница, пасус; и/или број мере/активности у Нацрту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стратегије</w:t>
            </w:r>
          </w:p>
        </w:tc>
        <w:tc>
          <w:tcPr>
            <w:tcW w:w="6334" w:type="dxa"/>
            <w:shd w:val="clear" w:color="auto" w:fill="auto"/>
          </w:tcPr>
          <w:p w14:paraId="5B5B533D" w14:textId="77777777" w:rsidR="00E315AB" w:rsidRDefault="00E315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E315AB" w14:paraId="1752DC4F" w14:textId="77777777">
        <w:trPr>
          <w:trHeight w:val="506"/>
        </w:trPr>
        <w:tc>
          <w:tcPr>
            <w:tcW w:w="2726" w:type="dxa"/>
            <w:shd w:val="clear" w:color="auto" w:fill="auto"/>
          </w:tcPr>
          <w:p w14:paraId="4A267DC2" w14:textId="77777777" w:rsidR="00E315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Коментар</w:t>
            </w:r>
          </w:p>
        </w:tc>
        <w:tc>
          <w:tcPr>
            <w:tcW w:w="6334" w:type="dxa"/>
            <w:shd w:val="clear" w:color="auto" w:fill="auto"/>
          </w:tcPr>
          <w:p w14:paraId="41B351B8" w14:textId="77777777" w:rsidR="00E315AB" w:rsidRDefault="00E315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E315AB" w14:paraId="2389BFBE" w14:textId="77777777">
        <w:tc>
          <w:tcPr>
            <w:tcW w:w="2726" w:type="dxa"/>
            <w:shd w:val="clear" w:color="auto" w:fill="auto"/>
          </w:tcPr>
          <w:p w14:paraId="60DA7BB8" w14:textId="77777777" w:rsidR="00E315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Предлог и образложење</w:t>
            </w:r>
          </w:p>
        </w:tc>
        <w:tc>
          <w:tcPr>
            <w:tcW w:w="6334" w:type="dxa"/>
            <w:shd w:val="clear" w:color="auto" w:fill="auto"/>
          </w:tcPr>
          <w:p w14:paraId="38C92473" w14:textId="77777777" w:rsidR="00E315AB" w:rsidRDefault="00E315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17882B1E" w14:textId="77777777" w:rsidR="00E315AB" w:rsidRDefault="00E315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DEAE17B" w14:textId="77777777" w:rsidR="00E315AB" w:rsidRDefault="00E315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16D925BF" w14:textId="77777777" w:rsidR="00E315AB" w:rsidRDefault="00E315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768DAE11" w14:textId="77777777" w:rsidR="00E315AB" w:rsidRDefault="00E315AB">
      <w:pPr>
        <w:pBdr>
          <w:top w:val="nil"/>
          <w:left w:val="nil"/>
          <w:bottom w:val="nil"/>
          <w:right w:val="nil"/>
          <w:between w:val="nil"/>
        </w:pBdr>
        <w:spacing w:before="80" w:after="80"/>
        <w:jc w:val="left"/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Style w:val="a2"/>
        <w:tblW w:w="9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26"/>
        <w:gridCol w:w="6334"/>
      </w:tblGrid>
      <w:tr w:rsidR="00E315AB" w14:paraId="47329B92" w14:textId="77777777">
        <w:tc>
          <w:tcPr>
            <w:tcW w:w="2726" w:type="dxa"/>
            <w:shd w:val="clear" w:color="auto" w:fill="auto"/>
          </w:tcPr>
          <w:p w14:paraId="345BBE68" w14:textId="77777777" w:rsidR="00E315AB" w:rsidRDefault="00000000">
            <w:pPr>
              <w:spacing w:before="80" w:after="80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Страница, пасус; и/или број мере/активности у Нацрту стратегије</w:t>
            </w:r>
          </w:p>
        </w:tc>
        <w:tc>
          <w:tcPr>
            <w:tcW w:w="6334" w:type="dxa"/>
            <w:shd w:val="clear" w:color="auto" w:fill="auto"/>
          </w:tcPr>
          <w:p w14:paraId="3EA47BEA" w14:textId="77777777" w:rsidR="00E315AB" w:rsidRDefault="00E315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E315AB" w14:paraId="0811F981" w14:textId="77777777">
        <w:trPr>
          <w:trHeight w:val="506"/>
        </w:trPr>
        <w:tc>
          <w:tcPr>
            <w:tcW w:w="2726" w:type="dxa"/>
            <w:shd w:val="clear" w:color="auto" w:fill="auto"/>
          </w:tcPr>
          <w:p w14:paraId="7B870887" w14:textId="77777777" w:rsidR="00E315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Коментар</w:t>
            </w:r>
          </w:p>
        </w:tc>
        <w:tc>
          <w:tcPr>
            <w:tcW w:w="6334" w:type="dxa"/>
            <w:shd w:val="clear" w:color="auto" w:fill="auto"/>
          </w:tcPr>
          <w:p w14:paraId="065F10BE" w14:textId="77777777" w:rsidR="00E315AB" w:rsidRDefault="00E315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E315AB" w14:paraId="05FEAA92" w14:textId="77777777">
        <w:tc>
          <w:tcPr>
            <w:tcW w:w="2726" w:type="dxa"/>
            <w:shd w:val="clear" w:color="auto" w:fill="auto"/>
          </w:tcPr>
          <w:p w14:paraId="349D9159" w14:textId="77777777" w:rsidR="00E315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Предлог и образложење</w:t>
            </w:r>
          </w:p>
        </w:tc>
        <w:tc>
          <w:tcPr>
            <w:tcW w:w="6334" w:type="dxa"/>
            <w:shd w:val="clear" w:color="auto" w:fill="auto"/>
          </w:tcPr>
          <w:p w14:paraId="1BDDC1C0" w14:textId="77777777" w:rsidR="00E315AB" w:rsidRDefault="00E315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55EA1FE" w14:textId="77777777" w:rsidR="00E315AB" w:rsidRDefault="00E315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A794C70" w14:textId="77777777" w:rsidR="00E315AB" w:rsidRDefault="00E315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A76433F" w14:textId="77777777" w:rsidR="00E315AB" w:rsidRDefault="00E315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15E25EFC" w14:textId="77777777" w:rsidR="00E315AB" w:rsidRDefault="00E315AB">
      <w:pPr>
        <w:spacing w:before="0"/>
        <w:rPr>
          <w:rFonts w:ascii="Calibri" w:eastAsia="Calibri" w:hAnsi="Calibri" w:cs="Calibri"/>
          <w:i/>
        </w:rPr>
      </w:pPr>
    </w:p>
    <w:p w14:paraId="2862A903" w14:textId="77777777" w:rsidR="00E315AB" w:rsidRDefault="00000000">
      <w:pPr>
        <w:spacing w:before="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i/>
        </w:rPr>
        <w:t>Копирати табеле по потреби.</w:t>
      </w:r>
    </w:p>
    <w:sectPr w:rsidR="00E315AB">
      <w:headerReference w:type="default" r:id="rId8"/>
      <w:footerReference w:type="default" r:id="rId9"/>
      <w:pgSz w:w="11906" w:h="16838"/>
      <w:pgMar w:top="1418" w:right="1418" w:bottom="1418" w:left="1418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F71560" w14:textId="77777777" w:rsidR="00B95D20" w:rsidRDefault="00B95D20">
      <w:pPr>
        <w:spacing w:before="0" w:after="0"/>
      </w:pPr>
      <w:r>
        <w:separator/>
      </w:r>
    </w:p>
  </w:endnote>
  <w:endnote w:type="continuationSeparator" w:id="0">
    <w:p w14:paraId="17B03523" w14:textId="77777777" w:rsidR="00B95D20" w:rsidRDefault="00B95D2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B Garamond">
    <w:charset w:val="00"/>
    <w:family w:val="auto"/>
    <w:pitch w:val="variable"/>
    <w:sig w:usb0="E00002FF" w:usb1="0200041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8C814" w14:textId="77777777" w:rsidR="00E315A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before="0" w:after="0"/>
      <w:jc w:val="right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fldChar w:fldCharType="begin"/>
    </w:r>
    <w:r>
      <w:rPr>
        <w:rFonts w:ascii="Times New Roman" w:eastAsia="Times New Roman" w:hAnsi="Times New Roman" w:cs="Times New Roman"/>
        <w:color w:val="000000"/>
      </w:rPr>
      <w:instrText>PAGE</w:instrText>
    </w:r>
    <w:r>
      <w:rPr>
        <w:rFonts w:ascii="Times New Roman" w:eastAsia="Times New Roman" w:hAnsi="Times New Roman" w:cs="Times New Roman"/>
        <w:color w:val="000000"/>
      </w:rPr>
      <w:fldChar w:fldCharType="separate"/>
    </w:r>
    <w:r w:rsidR="007A4304">
      <w:rPr>
        <w:rFonts w:ascii="Times New Roman" w:eastAsia="Times New Roman" w:hAnsi="Times New Roman" w:cs="Times New Roman"/>
        <w:noProof/>
        <w:color w:val="000000"/>
      </w:rPr>
      <w:t>1</w:t>
    </w:r>
    <w:r>
      <w:rPr>
        <w:rFonts w:ascii="Times New Roman" w:eastAsia="Times New Roman" w:hAnsi="Times New Roman" w:cs="Times New Roman"/>
        <w:color w:val="000000"/>
      </w:rPr>
      <w:fldChar w:fldCharType="end"/>
    </w:r>
  </w:p>
  <w:p w14:paraId="09F0683B" w14:textId="77777777" w:rsidR="00E315AB" w:rsidRDefault="00E315A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before="0" w:after="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380ED3" w14:textId="77777777" w:rsidR="00B95D20" w:rsidRDefault="00B95D20">
      <w:pPr>
        <w:spacing w:before="0" w:after="0"/>
      </w:pPr>
      <w:r>
        <w:separator/>
      </w:r>
    </w:p>
  </w:footnote>
  <w:footnote w:type="continuationSeparator" w:id="0">
    <w:p w14:paraId="2FF0F596" w14:textId="77777777" w:rsidR="00B95D20" w:rsidRDefault="00B95D20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B71CD4" w14:textId="77777777" w:rsidR="00E315AB" w:rsidRDefault="00E315A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before="0" w:after="0"/>
      <w:jc w:val="left"/>
      <w:rPr>
        <w:rFonts w:ascii="Quattrocento Sans" w:eastAsia="Quattrocento Sans" w:hAnsi="Quattrocento Sans" w:cs="Quattrocento Sans"/>
        <w:color w:val="000000"/>
        <w:sz w:val="17"/>
        <w:szCs w:val="17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22DE7"/>
    <w:multiLevelType w:val="multilevel"/>
    <w:tmpl w:val="40AC6D8C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552028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15AB"/>
    <w:rsid w:val="007A4304"/>
    <w:rsid w:val="00B95D20"/>
    <w:rsid w:val="00DC6E3F"/>
    <w:rsid w:val="00E31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8443D"/>
  <w15:docId w15:val="{D48E4CB3-090B-4145-ADED-08487881A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EB Garamond" w:eastAsia="EB Garamond" w:hAnsi="EB Garamond" w:cs="EB Garamond"/>
        <w:sz w:val="21"/>
        <w:szCs w:val="21"/>
        <w:lang w:val="sr-Cyrl-RS" w:eastAsia="en-US" w:bidi="ar-SA"/>
      </w:rPr>
    </w:rPrDefault>
    <w:pPrDefault>
      <w:pPr>
        <w:spacing w:before="120"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yperlink">
    <w:name w:val="Hyperlink"/>
    <w:basedOn w:val="DefaultParagraphFont"/>
    <w:uiPriority w:val="99"/>
    <w:unhideWhenUsed/>
    <w:rsid w:val="007A430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43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vladislava.zristovic@smederevo.ls.gov.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175</Words>
  <Characters>1002</Characters>
  <Application>Microsoft Office Word</Application>
  <DocSecurity>0</DocSecurity>
  <Lines>8</Lines>
  <Paragraphs>2</Paragraphs>
  <ScaleCrop>false</ScaleCrop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Opstina SD</cp:lastModifiedBy>
  <cp:revision>3</cp:revision>
  <dcterms:created xsi:type="dcterms:W3CDTF">2023-10-04T09:32:00Z</dcterms:created>
  <dcterms:modified xsi:type="dcterms:W3CDTF">2023-10-04T09:34:00Z</dcterms:modified>
</cp:coreProperties>
</file>